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875"/>
        <w:gridCol w:w="1295"/>
        <w:gridCol w:w="962"/>
        <w:gridCol w:w="1812"/>
        <w:gridCol w:w="1726"/>
        <w:gridCol w:w="2664"/>
        <w:gridCol w:w="2030"/>
        <w:gridCol w:w="3436"/>
      </w:tblGrid>
      <w:tr w:rsidR="00363C1A" w:rsidRPr="00363C1A" w:rsidTr="00363C1A">
        <w:trPr>
          <w:trHeight w:val="609"/>
        </w:trPr>
        <w:tc>
          <w:tcPr>
            <w:tcW w:w="14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lv-LV"/>
              </w:rPr>
              <w:t>Zemledus makšķerēšanas sacensības "Zelta ķīsis 2024"</w:t>
            </w:r>
          </w:p>
        </w:tc>
      </w:tr>
      <w:tr w:rsidR="00363C1A" w:rsidRPr="00363C1A" w:rsidTr="00363C1A">
        <w:trPr>
          <w:trHeight w:val="408"/>
        </w:trPr>
        <w:tc>
          <w:tcPr>
            <w:tcW w:w="14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INDIVIDUĀLAJĀ KONKURENCĒ</w:t>
            </w:r>
          </w:p>
        </w:tc>
      </w:tr>
      <w:tr w:rsidR="00363C1A" w:rsidRPr="00363C1A" w:rsidTr="00363C1A">
        <w:trPr>
          <w:trHeight w:val="960"/>
        </w:trPr>
        <w:tc>
          <w:tcPr>
            <w:tcW w:w="148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lv-LV"/>
              </w:rPr>
              <w:t>PIETEIKUMS</w:t>
            </w:r>
          </w:p>
        </w:tc>
      </w:tr>
      <w:tr w:rsidR="00363C1A" w:rsidRPr="00363C1A" w:rsidTr="00363C1A">
        <w:trPr>
          <w:trHeight w:val="84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proofErr w:type="spellStart"/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Nr.p.k</w:t>
            </w:r>
            <w:proofErr w:type="spellEnd"/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gramStart"/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Darba vieta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LDzSA</w:t>
            </w:r>
            <w:proofErr w:type="spellEnd"/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biedra kartes Nr.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Makšķerēšanas kartes Nr.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Paraksts (par drošību, piekrišana datu apstrādei *)</w:t>
            </w:r>
          </w:p>
        </w:tc>
      </w:tr>
      <w:tr w:rsidR="00363C1A" w:rsidRPr="00363C1A" w:rsidTr="00363C1A">
        <w:trPr>
          <w:trHeight w:val="7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63C1A" w:rsidRPr="00363C1A" w:rsidTr="00363C1A">
        <w:trPr>
          <w:trHeight w:val="60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363C1A" w:rsidRPr="00363C1A" w:rsidTr="00363C1A">
        <w:trPr>
          <w:trHeight w:val="57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63C1A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63C1A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63C1A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63C1A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63C1A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63C1A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63C1A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63C1A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</w:tr>
      <w:tr w:rsidR="00363C1A" w:rsidRPr="00363C1A" w:rsidTr="00363C1A">
        <w:trPr>
          <w:trHeight w:val="600"/>
        </w:trPr>
        <w:tc>
          <w:tcPr>
            <w:tcW w:w="1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(*) Atrodoties uz ledus apzinos risku un apņemos ievērot sacensību drošības noteikumus.</w:t>
            </w:r>
          </w:p>
        </w:tc>
      </w:tr>
      <w:tr w:rsidR="00363C1A" w:rsidRPr="00363C1A" w:rsidTr="00363C1A">
        <w:trPr>
          <w:trHeight w:val="990"/>
        </w:trPr>
        <w:tc>
          <w:tcPr>
            <w:tcW w:w="1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(**) Piekrītu un atļauju, ka pamatojoties uz Vispārīgo datu aizsardzības regulu un Fizisko Personu datu apstrādes likuma prasībām, Latvijas Dzelzceļnieku un satiksmes nozares arodbiedrībai, </w:t>
            </w:r>
            <w:proofErr w:type="spellStart"/>
            <w:r w:rsidRPr="00363C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363C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40008044272, tiek nodoti dati apstrādei, ar mērķi ļaut man piedalīties makšķerēšanas sacensībās "Zelta ķīsis 2024".</w:t>
            </w:r>
          </w:p>
        </w:tc>
      </w:tr>
      <w:tr w:rsidR="00363C1A" w:rsidRPr="00363C1A" w:rsidTr="00363C1A">
        <w:trPr>
          <w:trHeight w:val="1179"/>
        </w:trPr>
        <w:tc>
          <w:tcPr>
            <w:tcW w:w="1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C1A" w:rsidRPr="00363C1A" w:rsidRDefault="00363C1A" w:rsidP="00363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3C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(***) Pamatojoties uz Fizisko Personu datu aizsardzības likuma 7.panta, </w:t>
            </w:r>
            <w:r w:rsidRPr="00363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atļauju mani fotografēt un filmēt</w:t>
            </w:r>
            <w:r w:rsidRPr="00363C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publicēt bildes Arodbiedrības mājas lapā (</w:t>
            </w:r>
            <w:proofErr w:type="spellStart"/>
            <w:r w:rsidRPr="00363C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www.ldzsa.lv</w:t>
            </w:r>
            <w:proofErr w:type="spellEnd"/>
            <w:r w:rsidRPr="00363C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), Arodbiedrības avīz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Intranetā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Dzelzceļa ziņās.</w:t>
            </w:r>
          </w:p>
        </w:tc>
      </w:tr>
    </w:tbl>
    <w:p w:rsidR="00746B6A" w:rsidRDefault="00746B6A">
      <w:bookmarkStart w:id="0" w:name="_GoBack"/>
      <w:bookmarkEnd w:id="0"/>
    </w:p>
    <w:sectPr w:rsidR="00746B6A" w:rsidSect="00363C1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1A"/>
    <w:rsid w:val="00363C1A"/>
    <w:rsid w:val="0074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2024-01-31T09:15:00Z</dcterms:created>
  <dcterms:modified xsi:type="dcterms:W3CDTF">2024-01-31T09:17:00Z</dcterms:modified>
</cp:coreProperties>
</file>